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57D43" w14:textId="77777777" w:rsidR="007A677D" w:rsidRPr="00D957CE" w:rsidRDefault="007A677D" w:rsidP="007A677D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57CE">
        <w:rPr>
          <w:rFonts w:ascii="Times New Roman" w:eastAsia="Times New Roman" w:hAnsi="Times New Roman" w:cs="Times New Roman"/>
          <w:sz w:val="24"/>
          <w:szCs w:val="24"/>
        </w:rPr>
        <w:t>Pielikums Nr. 1</w:t>
      </w:r>
    </w:p>
    <w:p w14:paraId="66F3471C" w14:textId="77777777" w:rsidR="007A677D" w:rsidRPr="00D957CE" w:rsidRDefault="007A677D" w:rsidP="007A677D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57CE">
        <w:rPr>
          <w:rFonts w:ascii="Times New Roman" w:eastAsia="Times New Roman" w:hAnsi="Times New Roman" w:cs="Times New Roman"/>
          <w:sz w:val="24"/>
          <w:szCs w:val="24"/>
        </w:rPr>
        <w:t>Madonas novada pašvaldības domes</w:t>
      </w:r>
    </w:p>
    <w:p w14:paraId="1DFBD9DC" w14:textId="47844CC1" w:rsidR="007A677D" w:rsidRPr="00D957CE" w:rsidRDefault="007A677D" w:rsidP="007A677D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D957CE">
        <w:rPr>
          <w:rFonts w:ascii="Times New Roman" w:eastAsia="Times New Roman" w:hAnsi="Times New Roman" w:cs="Times New Roman"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957CE">
        <w:rPr>
          <w:rFonts w:ascii="Times New Roman" w:eastAsia="Times New Roman" w:hAnsi="Times New Roman" w:cs="Times New Roman"/>
          <w:sz w:val="24"/>
          <w:szCs w:val="24"/>
        </w:rPr>
        <w:t xml:space="preserve">.2026. lēmumam Nr.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</w:p>
    <w:p w14:paraId="61E19AD8" w14:textId="5B66A0AB" w:rsidR="007A677D" w:rsidRPr="00D957CE" w:rsidRDefault="007A677D" w:rsidP="007A677D">
      <w:pPr>
        <w:spacing w:after="0" w:line="240" w:lineRule="auto"/>
        <w:ind w:left="-712" w:right="9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57CE">
        <w:rPr>
          <w:rFonts w:ascii="Times New Roman" w:eastAsia="Times New Roman" w:hAnsi="Times New Roman" w:cs="Times New Roman"/>
          <w:sz w:val="24"/>
          <w:szCs w:val="24"/>
        </w:rPr>
        <w:t xml:space="preserve">(protokols Nr.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D957C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D957CE">
        <w:rPr>
          <w:rFonts w:ascii="Times New Roman" w:eastAsia="Times New Roman" w:hAnsi="Times New Roman" w:cs="Times New Roman"/>
          <w:sz w:val="24"/>
          <w:szCs w:val="24"/>
        </w:rPr>
        <w:t>. p.)</w:t>
      </w:r>
      <w:r w:rsidRPr="00D957C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52B0CC0" w14:textId="4835EA0E" w:rsidR="00A14CF5" w:rsidRDefault="008B2576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5760EBEF" w14:textId="77777777" w:rsidR="00F416D4" w:rsidRDefault="00F416D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181C0" w14:textId="6274F271" w:rsidR="00F416D4" w:rsidRPr="008B2576" w:rsidRDefault="00F7553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553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85BA88" wp14:editId="560AE67A">
            <wp:extent cx="9611995" cy="8435975"/>
            <wp:effectExtent l="0" t="0" r="8255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9CB2" w14:textId="24FD9130" w:rsidR="00F416D4" w:rsidRDefault="00F416D4" w:rsidP="00C67E6B">
      <w:pPr>
        <w:ind w:right="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D3AA1" wp14:editId="111830CB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188595" cy="463550"/>
                <wp:effectExtent l="38100" t="0" r="20955" b="5080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463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7967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21" o:spid="_x0000_s1026" type="#_x0000_t32" style="position:absolute;margin-left:235.15pt;margin-top:356.6pt;width:14.85pt;height:3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F0583" wp14:editId="7BEB86BF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437515" cy="0"/>
                <wp:effectExtent l="0" t="0" r="0" b="0"/>
                <wp:wrapNone/>
                <wp:docPr id="20" name="Taisns savienotāj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15E95" id="Taisns savienotājs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H9FdKjeAQAADw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>
        <w:rPr>
          <w:rFonts w:ascii="Times New Roman" w:hAnsi="Times New Roman" w:cs="Times New Roman"/>
        </w:rPr>
        <w:t>:</w:t>
      </w:r>
      <w:r>
        <w:t xml:space="preserve"> </w:t>
      </w:r>
      <w:hyperlink r:id="rId6" w:history="1">
        <w:r>
          <w:rPr>
            <w:rStyle w:val="Hipersaite"/>
            <w:rFonts w:ascii="Times New Roman" w:hAnsi="Times New Roman" w:cs="Times New Roman"/>
          </w:rPr>
          <w:t>https://www.lvmgeo.lv/kartes</w:t>
        </w:r>
      </w:hyperlink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lv-LV"/>
        </w:rPr>
        <w:t xml:space="preserve"> 2026. gada informācija</w:t>
      </w:r>
    </w:p>
    <w:p w14:paraId="0A8FC9AD" w14:textId="12A7930F" w:rsidR="00F75534" w:rsidRDefault="00F75534" w:rsidP="00F75534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32FF5" wp14:editId="292177AE">
                <wp:simplePos x="0" y="0"/>
                <wp:positionH relativeFrom="margin">
                  <wp:posOffset>85725</wp:posOffset>
                </wp:positionH>
                <wp:positionV relativeFrom="paragraph">
                  <wp:posOffset>44450</wp:posOffset>
                </wp:positionV>
                <wp:extent cx="475615" cy="182880"/>
                <wp:effectExtent l="19050" t="19050" r="19685" b="26670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67D34" id="Taisnstūris 19" o:spid="_x0000_s1026" style="position:absolute;margin-left:6.75pt;margin-top:3.5pt;width:37.4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" filled="f" strokecolor="#f90" strokeweight="2.25pt">
                <w10:wrap anchorx="margin"/>
              </v:rect>
            </w:pict>
          </mc:Fallback>
        </mc:AlternateContent>
      </w:r>
      <w:r w:rsidR="00F416D4">
        <w:rPr>
          <w:rFonts w:ascii="Times New Roman" w:hAnsi="Times New Roman" w:cs="Times New Roman"/>
          <w:sz w:val="24"/>
          <w:szCs w:val="24"/>
          <w:lang w:eastAsia="lv-LV"/>
        </w:rPr>
        <w:t>Projektētais servitūta ceļ</w:t>
      </w:r>
      <w:r>
        <w:rPr>
          <w:rFonts w:ascii="Times New Roman" w:hAnsi="Times New Roman" w:cs="Times New Roman"/>
          <w:sz w:val="24"/>
          <w:szCs w:val="24"/>
          <w:lang w:eastAsia="lv-LV"/>
        </w:rPr>
        <w:t>š.</w:t>
      </w:r>
    </w:p>
    <w:p w14:paraId="41C163D1" w14:textId="77777777" w:rsidR="00F75534" w:rsidRDefault="00F75534" w:rsidP="00F75534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52F0D05F" w14:textId="4F5C9B92" w:rsidR="00F75534" w:rsidRDefault="00F416D4" w:rsidP="00F75534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75534">
        <w:rPr>
          <w:rFonts w:ascii="Times New Roman" w:hAnsi="Times New Roman" w:cs="Times New Roman"/>
          <w:sz w:val="24"/>
          <w:szCs w:val="24"/>
          <w:lang w:eastAsia="lv-LV"/>
        </w:rPr>
        <w:t xml:space="preserve">Ceļa servitūta vietas raksturojošie lielumi:  </w:t>
      </w:r>
      <w:r w:rsidR="00F75534">
        <w:rPr>
          <w:rFonts w:ascii="Times New Roman" w:hAnsi="Times New Roman" w:cs="Times New Roman"/>
          <w:sz w:val="24"/>
          <w:szCs w:val="24"/>
          <w:lang w:eastAsia="lv-LV"/>
        </w:rPr>
        <w:t>30</w:t>
      </w:r>
      <w:r w:rsidRPr="00F75534">
        <w:rPr>
          <w:rFonts w:ascii="Times New Roman" w:hAnsi="Times New Roman" w:cs="Times New Roman"/>
          <w:sz w:val="24"/>
          <w:szCs w:val="24"/>
          <w:lang w:eastAsia="lv-LV"/>
        </w:rPr>
        <w:t xml:space="preserve"> m garš, 4,5 m plats, kopējā poligona platība </w:t>
      </w:r>
      <w:r w:rsidR="00F75534">
        <w:rPr>
          <w:rFonts w:ascii="Times New Roman" w:hAnsi="Times New Roman" w:cs="Times New Roman"/>
          <w:sz w:val="24"/>
          <w:szCs w:val="24"/>
          <w:lang w:eastAsia="lv-LV"/>
        </w:rPr>
        <w:t>135</w:t>
      </w:r>
      <w:r w:rsidRPr="00F75534">
        <w:rPr>
          <w:rFonts w:ascii="Times New Roman" w:hAnsi="Times New Roman" w:cs="Times New Roman"/>
          <w:sz w:val="24"/>
          <w:szCs w:val="24"/>
          <w:lang w:eastAsia="lv-LV"/>
        </w:rPr>
        <w:t xml:space="preserve"> m</w:t>
      </w:r>
      <w:r w:rsidRPr="00F75534">
        <w:rPr>
          <w:rFonts w:ascii="Times New Roman" w:hAnsi="Times New Roman" w:cs="Times New Roman"/>
          <w:sz w:val="24"/>
          <w:szCs w:val="24"/>
          <w:vertAlign w:val="superscript"/>
          <w:lang w:eastAsia="lv-LV"/>
        </w:rPr>
        <w:t>2</w:t>
      </w:r>
      <w:r w:rsidRPr="00F75534"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403DD449" w14:textId="6B2DB11F" w:rsidR="00F416D4" w:rsidRPr="00F75534" w:rsidRDefault="00F416D4" w:rsidP="00F75534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75534">
        <w:rPr>
          <w:rFonts w:ascii="Times New Roman" w:hAnsi="Times New Roman" w:cs="Times New Roman"/>
          <w:sz w:val="24"/>
          <w:szCs w:val="24"/>
          <w:lang w:eastAsia="lv-LV"/>
        </w:rPr>
        <w:t>* Raksturojošie lielumi var tikt precizēti, veicot zemes uzmērīšanu.</w:t>
      </w:r>
    </w:p>
    <w:p w14:paraId="28BB94E2" w14:textId="49C71B64" w:rsidR="00E24C82" w:rsidRPr="002D1697" w:rsidRDefault="00E24C82" w:rsidP="00F416D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24C82" w:rsidRPr="002D1697" w:rsidSect="00F416D4">
      <w:pgSz w:w="16838" w:h="23811" w:code="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641F7"/>
    <w:multiLevelType w:val="hybridMultilevel"/>
    <w:tmpl w:val="DD1282A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628244">
    <w:abstractNumId w:val="0"/>
  </w:num>
  <w:num w:numId="2" w16cid:durableId="1647934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187F6C"/>
    <w:rsid w:val="00192C00"/>
    <w:rsid w:val="002A68A4"/>
    <w:rsid w:val="002B076E"/>
    <w:rsid w:val="002B219A"/>
    <w:rsid w:val="0046192B"/>
    <w:rsid w:val="007A677D"/>
    <w:rsid w:val="007F2549"/>
    <w:rsid w:val="00891B78"/>
    <w:rsid w:val="008A0930"/>
    <w:rsid w:val="008B2576"/>
    <w:rsid w:val="008D1EA4"/>
    <w:rsid w:val="00A14CF5"/>
    <w:rsid w:val="00A42A8B"/>
    <w:rsid w:val="00AF40CF"/>
    <w:rsid w:val="00AF5706"/>
    <w:rsid w:val="00B1102A"/>
    <w:rsid w:val="00C67E6B"/>
    <w:rsid w:val="00D40F80"/>
    <w:rsid w:val="00E24C82"/>
    <w:rsid w:val="00E94622"/>
    <w:rsid w:val="00ED644E"/>
    <w:rsid w:val="00F416D4"/>
    <w:rsid w:val="00F75534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F416D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291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23</cp:revision>
  <cp:lastPrinted>2025-09-02T10:46:00Z</cp:lastPrinted>
  <dcterms:created xsi:type="dcterms:W3CDTF">2022-04-08T07:58:00Z</dcterms:created>
  <dcterms:modified xsi:type="dcterms:W3CDTF">2026-05-29T18:54:00Z</dcterms:modified>
</cp:coreProperties>
</file>